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3D183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37187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46E8C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3D183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3D183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3D183B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3D183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A65BE4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3D183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3D183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3D183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3D183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A65BE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65BE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D183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65BE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D183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C201FE">
        <w:rPr>
          <w:rFonts w:eastAsiaTheme="minorEastAsia"/>
          <w:color w:val="000000"/>
          <w:sz w:val="26"/>
          <w:szCs w:val="26"/>
        </w:rPr>
        <w:t>22.03.2021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</w:t>
      </w:r>
      <w:r w:rsidR="00C201FE">
        <w:rPr>
          <w:rFonts w:eastAsiaTheme="minorEastAsia"/>
          <w:color w:val="000000"/>
          <w:sz w:val="26"/>
          <w:szCs w:val="26"/>
        </w:rPr>
        <w:t xml:space="preserve">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№ __</w:t>
      </w:r>
      <w:r w:rsidR="00C201FE">
        <w:rPr>
          <w:rFonts w:eastAsiaTheme="minorEastAsia"/>
          <w:color w:val="000000"/>
          <w:sz w:val="26"/>
          <w:szCs w:val="26"/>
        </w:rPr>
        <w:t>1/19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A65BE4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D183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65BE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037CA" w:rsidRDefault="003D183B" w:rsidP="008037CA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</w:t>
      </w:r>
      <w:r w:rsidR="008037CA">
        <w:rPr>
          <w:rStyle w:val="af2"/>
          <w:b/>
          <w:color w:val="auto"/>
          <w:sz w:val="26"/>
          <w:szCs w:val="26"/>
        </w:rPr>
        <w:t xml:space="preserve">в </w:t>
      </w:r>
      <w:r w:rsidRPr="00E649DB">
        <w:rPr>
          <w:rStyle w:val="af2"/>
          <w:b/>
          <w:color w:val="auto"/>
          <w:sz w:val="26"/>
          <w:szCs w:val="26"/>
        </w:rPr>
        <w:t>Переч</w:t>
      </w:r>
      <w:r w:rsidR="008037CA">
        <w:rPr>
          <w:rStyle w:val="af2"/>
          <w:b/>
          <w:color w:val="auto"/>
          <w:sz w:val="26"/>
          <w:szCs w:val="26"/>
        </w:rPr>
        <w:t>е</w:t>
      </w:r>
      <w:r w:rsidRPr="00E649DB">
        <w:rPr>
          <w:rStyle w:val="af2"/>
          <w:b/>
          <w:color w:val="auto"/>
          <w:sz w:val="26"/>
          <w:szCs w:val="26"/>
        </w:rPr>
        <w:t>н</w:t>
      </w:r>
      <w:r w:rsidR="008037CA">
        <w:rPr>
          <w:rStyle w:val="af2"/>
          <w:b/>
          <w:color w:val="auto"/>
          <w:sz w:val="26"/>
          <w:szCs w:val="26"/>
        </w:rPr>
        <w:t>ь</w:t>
      </w:r>
      <w:r w:rsidRPr="00E649DB">
        <w:rPr>
          <w:rStyle w:val="af2"/>
          <w:b/>
          <w:color w:val="auto"/>
          <w:sz w:val="26"/>
          <w:szCs w:val="26"/>
        </w:rPr>
        <w:t xml:space="preserve"> муниципального имущества, находящегося в собственности муниципального образования «Город Глазов»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</w:t>
      </w:r>
      <w:proofErr w:type="gramStart"/>
      <w:r w:rsidRPr="00E649DB">
        <w:rPr>
          <w:rStyle w:val="af2"/>
          <w:b/>
          <w:color w:val="auto"/>
          <w:sz w:val="26"/>
          <w:szCs w:val="26"/>
        </w:rPr>
        <w:t>и(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8037CA">
        <w:rPr>
          <w:rStyle w:val="af2"/>
          <w:b/>
          <w:color w:val="auto"/>
          <w:sz w:val="26"/>
          <w:szCs w:val="26"/>
        </w:rPr>
        <w:t xml:space="preserve">, </w:t>
      </w:r>
      <w:proofErr w:type="gramStart"/>
      <w:r w:rsidR="008037CA">
        <w:rPr>
          <w:rStyle w:val="af2"/>
          <w:b/>
          <w:color w:val="auto"/>
          <w:sz w:val="26"/>
          <w:szCs w:val="26"/>
        </w:rPr>
        <w:t>утвержденн</w:t>
      </w:r>
      <w:r w:rsidR="0040407E">
        <w:rPr>
          <w:rStyle w:val="af2"/>
          <w:b/>
          <w:color w:val="auto"/>
          <w:sz w:val="26"/>
          <w:szCs w:val="26"/>
        </w:rPr>
        <w:t>ый</w:t>
      </w:r>
      <w:proofErr w:type="gramEnd"/>
      <w:r w:rsidR="008037CA" w:rsidRPr="008037CA">
        <w:rPr>
          <w:rStyle w:val="af2"/>
          <w:b/>
          <w:color w:val="auto"/>
          <w:sz w:val="26"/>
          <w:szCs w:val="26"/>
        </w:rPr>
        <w:t xml:space="preserve"> </w:t>
      </w:r>
      <w:r w:rsidR="008037CA" w:rsidRPr="00E649DB">
        <w:rPr>
          <w:rStyle w:val="af2"/>
          <w:b/>
          <w:color w:val="auto"/>
          <w:sz w:val="26"/>
          <w:szCs w:val="26"/>
        </w:rPr>
        <w:t>Постановление</w:t>
      </w:r>
      <w:r w:rsidR="008037CA">
        <w:rPr>
          <w:rStyle w:val="af2"/>
          <w:b/>
          <w:color w:val="auto"/>
          <w:sz w:val="26"/>
          <w:szCs w:val="26"/>
        </w:rPr>
        <w:t>м</w:t>
      </w:r>
      <w:r w:rsidR="008037CA" w:rsidRPr="00E649DB">
        <w:rPr>
          <w:rStyle w:val="af2"/>
          <w:b/>
          <w:color w:val="auto"/>
          <w:sz w:val="26"/>
          <w:szCs w:val="26"/>
        </w:rPr>
        <w:t xml:space="preserve"> Администрации города Глазова</w:t>
      </w:r>
    </w:p>
    <w:p w:rsidR="00D623C2" w:rsidRPr="00E649DB" w:rsidRDefault="008037CA" w:rsidP="008037CA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28.03.2016 г. № 1/20</w:t>
      </w:r>
    </w:p>
    <w:p w:rsidR="00AC14C7" w:rsidRPr="00760BEF" w:rsidRDefault="00A65BE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178A5" w:rsidRPr="005178A5" w:rsidRDefault="005178A5" w:rsidP="005178A5">
      <w:pPr>
        <w:keepNext/>
        <w:suppressAutoHyphens/>
        <w:spacing w:line="360" w:lineRule="auto"/>
        <w:ind w:firstLine="709"/>
        <w:jc w:val="both"/>
        <w:outlineLvl w:val="0"/>
        <w:rPr>
          <w:spacing w:val="-6"/>
          <w:sz w:val="26"/>
          <w:szCs w:val="26"/>
          <w:lang w:eastAsia="ar-SA"/>
        </w:rPr>
      </w:pPr>
      <w:r w:rsidRPr="005178A5">
        <w:rPr>
          <w:spacing w:val="-6"/>
          <w:sz w:val="26"/>
          <w:szCs w:val="26"/>
          <w:lang w:eastAsia="ar-SA"/>
        </w:rPr>
        <w:t xml:space="preserve">В </w:t>
      </w:r>
      <w:proofErr w:type="gramStart"/>
      <w:r w:rsidRPr="005178A5">
        <w:rPr>
          <w:spacing w:val="-6"/>
          <w:sz w:val="26"/>
          <w:szCs w:val="26"/>
          <w:lang w:eastAsia="ar-SA"/>
        </w:rPr>
        <w:t>соответствии</w:t>
      </w:r>
      <w:proofErr w:type="gramEnd"/>
      <w:r w:rsidRPr="005178A5">
        <w:rPr>
          <w:spacing w:val="-6"/>
          <w:sz w:val="26"/>
          <w:szCs w:val="26"/>
          <w:lang w:eastAsia="ar-SA"/>
        </w:rPr>
        <w:t xml:space="preserve"> с Федеральным законом от 24.07.2007 г. № 209-ФЗ «О развитии малого и среднего предпринимательства в Российской Федерации», Федеральным законом от  06.10.2003 г. № 131-ФЗ «Об общих принципах организации местного </w:t>
      </w:r>
      <w:proofErr w:type="gramStart"/>
      <w:r w:rsidRPr="005178A5">
        <w:rPr>
          <w:spacing w:val="-6"/>
          <w:sz w:val="26"/>
          <w:szCs w:val="26"/>
          <w:lang w:eastAsia="ar-SA"/>
        </w:rPr>
        <w:t>самоуправления в Российской Федерации», руководствуясь Порядком формирования, ведения, обязательного опубликования перечня муниципального имущества муниципального образования «Город Глазов»,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</w:t>
      </w:r>
      <w:proofErr w:type="gramEnd"/>
      <w:r w:rsidRPr="005178A5">
        <w:rPr>
          <w:spacing w:val="-6"/>
          <w:sz w:val="26"/>
          <w:szCs w:val="26"/>
          <w:lang w:eastAsia="ar-SA"/>
        </w:rPr>
        <w:t>, образующим инфраструктуру поддержки субъектов малого и среднего предпринимательства, утвержденным Постановлением Администрации города Глазова от 29.08.2017 г. № 1/90,</w:t>
      </w:r>
    </w:p>
    <w:p w:rsidR="005178A5" w:rsidRPr="005178A5" w:rsidRDefault="005178A5" w:rsidP="005178A5">
      <w:pPr>
        <w:keepNext/>
        <w:tabs>
          <w:tab w:val="num" w:pos="432"/>
        </w:tabs>
        <w:suppressAutoHyphens/>
        <w:spacing w:line="360" w:lineRule="auto"/>
        <w:ind w:left="432" w:hanging="432"/>
        <w:jc w:val="both"/>
        <w:outlineLvl w:val="0"/>
        <w:rPr>
          <w:sz w:val="26"/>
          <w:szCs w:val="26"/>
          <w:lang w:eastAsia="ar-SA"/>
        </w:rPr>
      </w:pPr>
      <w:r w:rsidRPr="005178A5">
        <w:rPr>
          <w:b/>
          <w:sz w:val="26"/>
          <w:szCs w:val="26"/>
          <w:lang w:eastAsia="ar-SA"/>
        </w:rPr>
        <w:t xml:space="preserve">    </w:t>
      </w:r>
      <w:r>
        <w:rPr>
          <w:b/>
          <w:sz w:val="26"/>
          <w:szCs w:val="26"/>
          <w:lang w:eastAsia="ar-SA"/>
        </w:rPr>
        <w:tab/>
      </w:r>
      <w:r>
        <w:rPr>
          <w:b/>
          <w:sz w:val="26"/>
          <w:szCs w:val="26"/>
          <w:lang w:eastAsia="ar-SA"/>
        </w:rPr>
        <w:tab/>
      </w:r>
      <w:r w:rsidRPr="005178A5">
        <w:rPr>
          <w:b/>
          <w:sz w:val="26"/>
          <w:szCs w:val="26"/>
          <w:lang w:eastAsia="ar-SA"/>
        </w:rPr>
        <w:t>ПОСТАНОВЛЯЮ:</w:t>
      </w:r>
    </w:p>
    <w:p w:rsidR="005178A5" w:rsidRPr="005178A5" w:rsidRDefault="005178A5" w:rsidP="005178A5">
      <w:pPr>
        <w:numPr>
          <w:ilvl w:val="0"/>
          <w:numId w:val="42"/>
        </w:numPr>
        <w:suppressAutoHyphens/>
        <w:spacing w:line="360" w:lineRule="auto"/>
        <w:ind w:left="0" w:firstLine="709"/>
        <w:jc w:val="both"/>
        <w:rPr>
          <w:sz w:val="26"/>
          <w:szCs w:val="26"/>
          <w:lang w:eastAsia="ar-SA"/>
        </w:rPr>
      </w:pPr>
      <w:r w:rsidRPr="005178A5">
        <w:rPr>
          <w:sz w:val="26"/>
          <w:szCs w:val="26"/>
          <w:lang w:eastAsia="ar-SA"/>
        </w:rPr>
        <w:t xml:space="preserve">Внести </w:t>
      </w:r>
      <w:r w:rsidR="0040407E">
        <w:rPr>
          <w:sz w:val="26"/>
          <w:szCs w:val="26"/>
          <w:lang w:eastAsia="ar-SA"/>
        </w:rPr>
        <w:t>изменения</w:t>
      </w:r>
      <w:bookmarkStart w:id="0" w:name="_GoBack"/>
      <w:bookmarkEnd w:id="0"/>
      <w:r w:rsidR="008037CA">
        <w:rPr>
          <w:sz w:val="26"/>
          <w:szCs w:val="26"/>
          <w:lang w:eastAsia="ar-SA"/>
        </w:rPr>
        <w:t xml:space="preserve"> </w:t>
      </w:r>
      <w:r w:rsidRPr="005178A5">
        <w:rPr>
          <w:sz w:val="26"/>
          <w:szCs w:val="26"/>
          <w:lang w:eastAsia="ar-SA"/>
        </w:rPr>
        <w:t xml:space="preserve">в </w:t>
      </w:r>
      <w:r w:rsidR="008037CA">
        <w:rPr>
          <w:sz w:val="26"/>
          <w:szCs w:val="26"/>
          <w:lang w:eastAsia="ar-SA"/>
        </w:rPr>
        <w:t>П</w:t>
      </w:r>
      <w:r w:rsidRPr="005178A5">
        <w:rPr>
          <w:sz w:val="26"/>
          <w:szCs w:val="26"/>
          <w:lang w:eastAsia="ar-SA"/>
        </w:rPr>
        <w:t>ереч</w:t>
      </w:r>
      <w:r w:rsidR="008037CA">
        <w:rPr>
          <w:sz w:val="26"/>
          <w:szCs w:val="26"/>
          <w:lang w:eastAsia="ar-SA"/>
        </w:rPr>
        <w:t>ень</w:t>
      </w:r>
      <w:r w:rsidRPr="005178A5">
        <w:rPr>
          <w:sz w:val="26"/>
          <w:szCs w:val="26"/>
          <w:lang w:eastAsia="ar-SA"/>
        </w:rPr>
        <w:t xml:space="preserve"> муниципального имущества, находящегося в собственности муниципального образования «Город Глазов» и свободного   от прав третьих лиц (за исключением права хозяйственного ведения, права </w:t>
      </w:r>
      <w:r w:rsidRPr="005178A5">
        <w:rPr>
          <w:sz w:val="26"/>
          <w:szCs w:val="26"/>
          <w:lang w:eastAsia="ar-SA"/>
        </w:rPr>
        <w:lastRenderedPageBreak/>
        <w:t xml:space="preserve">оперативного управления, а также имущественных прав  субъектов малого и среднего предпринимательства), предназначенного для передачи во владение </w:t>
      </w:r>
      <w:proofErr w:type="gramStart"/>
      <w:r w:rsidRPr="005178A5">
        <w:rPr>
          <w:sz w:val="26"/>
          <w:szCs w:val="26"/>
          <w:lang w:eastAsia="ar-SA"/>
        </w:rPr>
        <w:t>и(</w:t>
      </w:r>
      <w:proofErr w:type="gramEnd"/>
      <w:r w:rsidRPr="005178A5">
        <w:rPr>
          <w:sz w:val="26"/>
          <w:szCs w:val="26"/>
          <w:lang w:eastAsia="ar-SA"/>
        </w:rPr>
        <w:t xml:space="preserve"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</w:t>
      </w:r>
      <w:r w:rsidR="008037CA">
        <w:rPr>
          <w:sz w:val="26"/>
          <w:szCs w:val="26"/>
          <w:lang w:eastAsia="ar-SA"/>
        </w:rPr>
        <w:t>и среднего предпринимательства», утвержденный</w:t>
      </w:r>
      <w:r w:rsidR="008037CA" w:rsidRPr="008037CA">
        <w:rPr>
          <w:sz w:val="26"/>
          <w:szCs w:val="26"/>
          <w:lang w:eastAsia="ar-SA"/>
        </w:rPr>
        <w:t xml:space="preserve"> Постановление</w:t>
      </w:r>
      <w:r w:rsidR="008037CA">
        <w:rPr>
          <w:sz w:val="26"/>
          <w:szCs w:val="26"/>
          <w:lang w:eastAsia="ar-SA"/>
        </w:rPr>
        <w:t>м</w:t>
      </w:r>
      <w:r w:rsidR="008037CA" w:rsidRPr="008037CA">
        <w:rPr>
          <w:sz w:val="26"/>
          <w:szCs w:val="26"/>
          <w:lang w:eastAsia="ar-SA"/>
        </w:rPr>
        <w:t xml:space="preserve"> Администрации  г</w:t>
      </w:r>
      <w:r w:rsidR="00C76495">
        <w:rPr>
          <w:sz w:val="26"/>
          <w:szCs w:val="26"/>
          <w:lang w:eastAsia="ar-SA"/>
        </w:rPr>
        <w:t xml:space="preserve">орода Глазова от 28.03.2016 г. </w:t>
      </w:r>
      <w:r w:rsidR="008037CA" w:rsidRPr="008037CA">
        <w:rPr>
          <w:sz w:val="26"/>
          <w:szCs w:val="26"/>
          <w:lang w:eastAsia="ar-SA"/>
        </w:rPr>
        <w:t>№ 1/20</w:t>
      </w:r>
      <w:r w:rsidR="008037CA">
        <w:rPr>
          <w:sz w:val="26"/>
          <w:szCs w:val="26"/>
          <w:lang w:eastAsia="ar-SA"/>
        </w:rPr>
        <w:t>,</w:t>
      </w:r>
      <w:r w:rsidR="008037CA" w:rsidRPr="008037CA">
        <w:rPr>
          <w:sz w:val="26"/>
          <w:szCs w:val="26"/>
          <w:lang w:eastAsia="ar-SA"/>
        </w:rPr>
        <w:t xml:space="preserve"> </w:t>
      </w:r>
      <w:r w:rsidR="008037CA">
        <w:rPr>
          <w:sz w:val="26"/>
          <w:szCs w:val="26"/>
          <w:lang w:eastAsia="ar-SA"/>
        </w:rPr>
        <w:t xml:space="preserve"> изложив его в новой редакции, согласно приложению к настоящему постановлению.</w:t>
      </w:r>
    </w:p>
    <w:p w:rsidR="005178A5" w:rsidRPr="005178A5" w:rsidRDefault="005178A5" w:rsidP="005178A5">
      <w:pPr>
        <w:suppressAutoHyphens/>
        <w:spacing w:line="360" w:lineRule="auto"/>
        <w:ind w:firstLine="709"/>
        <w:jc w:val="both"/>
        <w:rPr>
          <w:sz w:val="26"/>
          <w:szCs w:val="26"/>
          <w:lang w:eastAsia="ar-SA"/>
        </w:rPr>
      </w:pPr>
      <w:r w:rsidRPr="005178A5">
        <w:rPr>
          <w:sz w:val="26"/>
          <w:szCs w:val="26"/>
          <w:lang w:eastAsia="ar-SA"/>
        </w:rPr>
        <w:t>2. Настоящее постановление подлежит официальному опубликованию в средствах массовой информации, а также на официальном портале муниципального образования «Город Глазов».</w:t>
      </w:r>
    </w:p>
    <w:p w:rsidR="005178A5" w:rsidRPr="005178A5" w:rsidRDefault="005178A5" w:rsidP="005178A5">
      <w:pPr>
        <w:tabs>
          <w:tab w:val="left" w:pos="1276"/>
        </w:tabs>
        <w:suppressAutoHyphens/>
        <w:spacing w:line="360" w:lineRule="auto"/>
        <w:ind w:firstLine="709"/>
        <w:jc w:val="both"/>
        <w:rPr>
          <w:b/>
          <w:sz w:val="26"/>
          <w:szCs w:val="26"/>
          <w:lang w:eastAsia="ar-SA"/>
        </w:rPr>
      </w:pPr>
      <w:r w:rsidRPr="005178A5">
        <w:rPr>
          <w:sz w:val="26"/>
          <w:szCs w:val="26"/>
          <w:lang w:eastAsia="ar-SA"/>
        </w:rPr>
        <w:t xml:space="preserve">3. </w:t>
      </w:r>
      <w:proofErr w:type="gramStart"/>
      <w:r w:rsidRPr="005178A5">
        <w:rPr>
          <w:sz w:val="26"/>
          <w:szCs w:val="26"/>
          <w:lang w:eastAsia="ar-SA"/>
        </w:rPr>
        <w:t>Контроль за</w:t>
      </w:r>
      <w:proofErr w:type="gramEnd"/>
      <w:r w:rsidRPr="005178A5">
        <w:rPr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AC14C7" w:rsidRPr="00760BEF" w:rsidRDefault="00A65BE4" w:rsidP="005178A5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A65BE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76495" w:rsidRPr="00760BEF" w:rsidRDefault="00C7649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646E8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D183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D183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A65BE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50058" w:rsidRDefault="0065005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50058" w:rsidRDefault="0065005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50058" w:rsidRDefault="0065005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50058" w:rsidRDefault="0065005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50058" w:rsidRDefault="0065005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50058" w:rsidRDefault="0065005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50058" w:rsidRDefault="0065005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50058" w:rsidRDefault="0065005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50058" w:rsidRDefault="0065005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50058" w:rsidRDefault="0065005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50058" w:rsidRDefault="0065005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50058" w:rsidRDefault="0065005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50058" w:rsidRDefault="0065005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50058" w:rsidRDefault="0065005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50058" w:rsidRDefault="0065005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50058" w:rsidRDefault="0065005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50058" w:rsidRDefault="0065005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50058" w:rsidRDefault="0065005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201FE" w:rsidRDefault="00C201FE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br w:type="page"/>
      </w:r>
    </w:p>
    <w:p w:rsidR="00C201FE" w:rsidRDefault="00C201F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sectPr w:rsidR="00C201FE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C201FE" w:rsidRPr="00C201FE" w:rsidRDefault="00C201FE" w:rsidP="00C201F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C201FE" w:rsidRPr="00C201FE" w:rsidRDefault="00C201FE" w:rsidP="00C201FE">
      <w:pPr>
        <w:autoSpaceDE w:val="0"/>
        <w:autoSpaceDN w:val="0"/>
        <w:adjustRightInd w:val="0"/>
        <w:jc w:val="right"/>
        <w:rPr>
          <w:bCs/>
        </w:rPr>
      </w:pPr>
      <w:r w:rsidRPr="00C201FE">
        <w:rPr>
          <w:bCs/>
        </w:rPr>
        <w:t xml:space="preserve">Приложение </w:t>
      </w:r>
    </w:p>
    <w:p w:rsidR="00C201FE" w:rsidRPr="00C201FE" w:rsidRDefault="00C201FE" w:rsidP="00C201FE">
      <w:pPr>
        <w:autoSpaceDE w:val="0"/>
        <w:autoSpaceDN w:val="0"/>
        <w:adjustRightInd w:val="0"/>
        <w:jc w:val="right"/>
        <w:rPr>
          <w:bCs/>
        </w:rPr>
      </w:pPr>
      <w:r w:rsidRPr="00C201FE">
        <w:rPr>
          <w:bCs/>
        </w:rPr>
        <w:t>к постановлению Администрации города Глазова</w:t>
      </w:r>
    </w:p>
    <w:p w:rsidR="00C201FE" w:rsidRPr="00C201FE" w:rsidRDefault="00C201FE" w:rsidP="00C201FE">
      <w:pPr>
        <w:autoSpaceDE w:val="0"/>
        <w:autoSpaceDN w:val="0"/>
        <w:adjustRightInd w:val="0"/>
        <w:ind w:left="8496" w:firstLine="708"/>
        <w:jc w:val="center"/>
        <w:rPr>
          <w:bCs/>
        </w:rPr>
      </w:pPr>
      <w:r w:rsidRPr="00C201FE">
        <w:rPr>
          <w:bCs/>
        </w:rPr>
        <w:t>от «_</w:t>
      </w:r>
      <w:r>
        <w:rPr>
          <w:bCs/>
        </w:rPr>
        <w:t>22_</w:t>
      </w:r>
      <w:r w:rsidRPr="00C201FE">
        <w:rPr>
          <w:bCs/>
        </w:rPr>
        <w:t>»__</w:t>
      </w:r>
      <w:r>
        <w:rPr>
          <w:bCs/>
        </w:rPr>
        <w:t>03</w:t>
      </w:r>
      <w:r w:rsidRPr="00C201FE">
        <w:rPr>
          <w:bCs/>
        </w:rPr>
        <w:t>__ 2021 г. № _</w:t>
      </w:r>
      <w:r>
        <w:rPr>
          <w:bCs/>
        </w:rPr>
        <w:t>1/19</w:t>
      </w:r>
      <w:r w:rsidRPr="00C201FE">
        <w:rPr>
          <w:bCs/>
        </w:rPr>
        <w:t>__</w:t>
      </w:r>
    </w:p>
    <w:p w:rsidR="00C201FE" w:rsidRPr="00C201FE" w:rsidRDefault="00C201FE" w:rsidP="00C201FE">
      <w:pPr>
        <w:autoSpaceDE w:val="0"/>
        <w:autoSpaceDN w:val="0"/>
        <w:adjustRightInd w:val="0"/>
        <w:jc w:val="right"/>
        <w:rPr>
          <w:bCs/>
        </w:rPr>
      </w:pPr>
    </w:p>
    <w:p w:rsidR="00C201FE" w:rsidRPr="00C201FE" w:rsidRDefault="00C201FE" w:rsidP="00C201FE">
      <w:pPr>
        <w:autoSpaceDE w:val="0"/>
        <w:autoSpaceDN w:val="0"/>
        <w:adjustRightInd w:val="0"/>
        <w:jc w:val="center"/>
        <w:rPr>
          <w:bCs/>
        </w:rPr>
      </w:pPr>
    </w:p>
    <w:p w:rsidR="00C201FE" w:rsidRPr="00C201FE" w:rsidRDefault="00C201FE" w:rsidP="00C201FE">
      <w:pPr>
        <w:autoSpaceDE w:val="0"/>
        <w:autoSpaceDN w:val="0"/>
        <w:adjustRightInd w:val="0"/>
        <w:jc w:val="center"/>
        <w:rPr>
          <w:rFonts w:ascii="Calibri" w:hAnsi="Calibri"/>
          <w:sz w:val="26"/>
          <w:szCs w:val="26"/>
        </w:rPr>
      </w:pPr>
      <w:r w:rsidRPr="00C201FE">
        <w:rPr>
          <w:bCs/>
        </w:rPr>
        <w:t>Перечень муниципального имущества,</w:t>
      </w:r>
      <w:r w:rsidRPr="00C201FE">
        <w:rPr>
          <w:rFonts w:ascii="Calibri" w:hAnsi="Calibri"/>
          <w:sz w:val="26"/>
          <w:szCs w:val="26"/>
        </w:rPr>
        <w:t xml:space="preserve"> </w:t>
      </w:r>
    </w:p>
    <w:p w:rsidR="00C201FE" w:rsidRPr="00C201FE" w:rsidRDefault="00C201FE" w:rsidP="00C201FE">
      <w:pPr>
        <w:autoSpaceDE w:val="0"/>
        <w:autoSpaceDN w:val="0"/>
        <w:adjustRightInd w:val="0"/>
        <w:jc w:val="center"/>
        <w:rPr>
          <w:bCs/>
        </w:rPr>
      </w:pPr>
      <w:r w:rsidRPr="00C201FE">
        <w:rPr>
          <w:bCs/>
        </w:rPr>
        <w:t xml:space="preserve">находящегося в собственности муниципального образования «Город Глазов»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</w:t>
      </w:r>
      <w:proofErr w:type="gramStart"/>
      <w:r w:rsidRPr="00C201FE">
        <w:rPr>
          <w:bCs/>
        </w:rPr>
        <w:t>и(</w:t>
      </w:r>
      <w:proofErr w:type="gramEnd"/>
      <w:r w:rsidRPr="00C201FE">
        <w:rPr>
          <w:bCs/>
        </w:rPr>
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201FE" w:rsidRPr="00C201FE" w:rsidRDefault="00C201FE" w:rsidP="00C201FE">
      <w:pPr>
        <w:autoSpaceDE w:val="0"/>
        <w:autoSpaceDN w:val="0"/>
        <w:adjustRightInd w:val="0"/>
        <w:jc w:val="center"/>
        <w:rPr>
          <w:bCs/>
        </w:rPr>
      </w:pPr>
    </w:p>
    <w:tbl>
      <w:tblPr>
        <w:tblW w:w="150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2551"/>
        <w:gridCol w:w="1559"/>
        <w:gridCol w:w="1559"/>
        <w:gridCol w:w="1702"/>
        <w:gridCol w:w="2126"/>
        <w:gridCol w:w="2551"/>
        <w:gridCol w:w="1134"/>
        <w:gridCol w:w="1417"/>
      </w:tblGrid>
      <w:tr w:rsidR="00C201FE" w:rsidRPr="00C201FE" w:rsidTr="00D662E8">
        <w:trPr>
          <w:trHeight w:val="52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 xml:space="preserve">№ </w:t>
            </w:r>
            <w:proofErr w:type="spellStart"/>
            <w:proofErr w:type="gramStart"/>
            <w:r w:rsidRPr="00C201FE">
              <w:t>п</w:t>
            </w:r>
            <w:proofErr w:type="spellEnd"/>
            <w:proofErr w:type="gramEnd"/>
            <w:r w:rsidRPr="00C201FE">
              <w:t>/</w:t>
            </w:r>
            <w:proofErr w:type="spellStart"/>
            <w:r w:rsidRPr="00C201FE"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>Наименование  имущества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>Вид имущества</w:t>
            </w:r>
          </w:p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</w:p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 xml:space="preserve">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 xml:space="preserve">Сведения о недвижимом имуществе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>Сведения о движимом имуществе</w:t>
            </w:r>
          </w:p>
        </w:tc>
      </w:tr>
      <w:tr w:rsidR="00C201FE" w:rsidRPr="00C201FE" w:rsidTr="00D662E8">
        <w:trPr>
          <w:trHeight w:val="74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1FE" w:rsidRPr="00C201FE" w:rsidRDefault="00C201FE" w:rsidP="00C201FE"/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1FE" w:rsidRPr="00C201FE" w:rsidRDefault="00C201FE" w:rsidP="00C201FE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1FE" w:rsidRPr="00C201FE" w:rsidRDefault="00C201FE" w:rsidP="00C201F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>Площадь/</w:t>
            </w:r>
          </w:p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 xml:space="preserve">протяженность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  <w:rPr>
                <w:color w:val="FF0000"/>
              </w:rPr>
            </w:pPr>
            <w:r w:rsidRPr="00C201FE">
              <w:t xml:space="preserve">Единица измерения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 xml:space="preserve">Кадастровый номер </w:t>
            </w:r>
          </w:p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 xml:space="preserve">(при </w:t>
            </w:r>
            <w:proofErr w:type="gramStart"/>
            <w:r w:rsidRPr="00C201FE">
              <w:t>наличии</w:t>
            </w:r>
            <w:proofErr w:type="gramEnd"/>
            <w:r w:rsidRPr="00C201FE"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 xml:space="preserve">Адрес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 xml:space="preserve">Тип: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>Год выпуска</w:t>
            </w:r>
          </w:p>
        </w:tc>
      </w:tr>
      <w:tr w:rsidR="00C201FE" w:rsidRPr="00C201FE" w:rsidTr="00D662E8">
        <w:trPr>
          <w:trHeight w:val="84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jc w:val="center"/>
            </w:pPr>
            <w:r w:rsidRPr="00C201FE">
              <w:t>1.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jc w:val="center"/>
            </w:pPr>
            <w:r w:rsidRPr="00C201FE">
              <w:t>Встроенное помещение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ind w:left="80"/>
              <w:jc w:val="center"/>
            </w:pPr>
            <w:r w:rsidRPr="00C201FE">
              <w:t>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>28,7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C201FE">
              <w:t>м</w:t>
            </w:r>
            <w:proofErr w:type="gramEnd"/>
            <w:r w:rsidRPr="00C201FE"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>18:28:000034:2183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 xml:space="preserve">Удмуртская Республика, </w:t>
            </w:r>
          </w:p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 xml:space="preserve">г. Глазов, </w:t>
            </w:r>
          </w:p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>ул. Калинина, д. 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</w:p>
        </w:tc>
      </w:tr>
      <w:tr w:rsidR="00C201FE" w:rsidRPr="00C201FE" w:rsidTr="00D662E8">
        <w:trPr>
          <w:trHeight w:val="93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jc w:val="center"/>
            </w:pPr>
            <w:r w:rsidRPr="00C201FE">
              <w:t>2.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jc w:val="center"/>
            </w:pPr>
            <w:r w:rsidRPr="00C201FE">
              <w:t>Нежилое помещение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jc w:val="center"/>
            </w:pPr>
            <w:r w:rsidRPr="00C201FE">
              <w:t>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>132,2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C201FE">
              <w:t>м</w:t>
            </w:r>
            <w:proofErr w:type="gramEnd"/>
            <w:r w:rsidRPr="00C201FE"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>18:28:000040:1738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 xml:space="preserve">Удмуртская Республика, </w:t>
            </w:r>
          </w:p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 xml:space="preserve">г. Глазов, </w:t>
            </w:r>
          </w:p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>ул. Кирова, д.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</w:p>
        </w:tc>
      </w:tr>
      <w:tr w:rsidR="00C201FE" w:rsidRPr="00C201FE" w:rsidTr="00D662E8">
        <w:trPr>
          <w:trHeight w:val="1179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jc w:val="center"/>
            </w:pPr>
            <w:r w:rsidRPr="00C201FE">
              <w:t>3.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jc w:val="center"/>
            </w:pPr>
            <w:proofErr w:type="spellStart"/>
            <w:r w:rsidRPr="00C201FE">
              <w:t>Сан</w:t>
            </w:r>
            <w:proofErr w:type="gramStart"/>
            <w:r w:rsidRPr="00C201FE">
              <w:t>.п</w:t>
            </w:r>
            <w:proofErr w:type="gramEnd"/>
            <w:r w:rsidRPr="00C201FE">
              <w:t>ропускной</w:t>
            </w:r>
            <w:proofErr w:type="spellEnd"/>
            <w:r w:rsidRPr="00C201FE">
              <w:t xml:space="preserve"> пункт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ind w:left="80"/>
              <w:jc w:val="center"/>
            </w:pPr>
            <w:r w:rsidRPr="00C201FE">
              <w:t>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>299,8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C201FE">
              <w:t>м</w:t>
            </w:r>
            <w:proofErr w:type="gramEnd"/>
            <w:r w:rsidRPr="00C201FE"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>18:28:000056:95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 xml:space="preserve">Удмуртская Республика, </w:t>
            </w:r>
          </w:p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 xml:space="preserve">г. Глазов, </w:t>
            </w:r>
          </w:p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>ул. Карла Маркса, д.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</w:p>
        </w:tc>
      </w:tr>
      <w:tr w:rsidR="00C201FE" w:rsidRPr="00C201FE" w:rsidTr="00D662E8">
        <w:trPr>
          <w:trHeight w:val="116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jc w:val="center"/>
            </w:pPr>
            <w:r w:rsidRPr="00C201FE">
              <w:lastRenderedPageBreak/>
              <w:t>4.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jc w:val="center"/>
            </w:pPr>
            <w:r w:rsidRPr="00C201FE">
              <w:t>Встроенное помещение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jc w:val="center"/>
            </w:pPr>
            <w:r w:rsidRPr="00C201FE">
              <w:t>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>14,6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>м².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>18:28:000034:2232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 xml:space="preserve">Удмуртская Республика, </w:t>
            </w:r>
          </w:p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 xml:space="preserve">г. Глазов, </w:t>
            </w:r>
          </w:p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>ул. Калинина, д. 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</w:p>
        </w:tc>
      </w:tr>
      <w:tr w:rsidR="00C201FE" w:rsidRPr="00C201FE" w:rsidTr="00D662E8">
        <w:trPr>
          <w:trHeight w:val="1202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jc w:val="center"/>
            </w:pPr>
            <w:r w:rsidRPr="00C201FE">
              <w:t>5.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jc w:val="center"/>
            </w:pPr>
            <w:r w:rsidRPr="00C201FE">
              <w:t>Встроенное помещение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jc w:val="center"/>
            </w:pPr>
            <w:r w:rsidRPr="00C201FE">
              <w:t>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>39,0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C201FE">
              <w:t>м</w:t>
            </w:r>
            <w:proofErr w:type="gramEnd"/>
            <w:r w:rsidRPr="00C201FE"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>18:28:000058:2247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 xml:space="preserve">Удмуртская Республика, </w:t>
            </w:r>
          </w:p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>г. Глазов,</w:t>
            </w:r>
          </w:p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 xml:space="preserve"> ул. </w:t>
            </w:r>
            <w:proofErr w:type="spellStart"/>
            <w:r w:rsidRPr="00C201FE">
              <w:t>Пехтина</w:t>
            </w:r>
            <w:proofErr w:type="spellEnd"/>
            <w:r w:rsidRPr="00C201FE">
              <w:t>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</w:p>
        </w:tc>
      </w:tr>
      <w:tr w:rsidR="00C201FE" w:rsidRPr="00C201FE" w:rsidTr="00D662E8">
        <w:trPr>
          <w:trHeight w:val="133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jc w:val="center"/>
            </w:pPr>
            <w:r w:rsidRPr="00C201FE">
              <w:t>6.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jc w:val="center"/>
            </w:pPr>
            <w:r w:rsidRPr="00C201FE"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jc w:val="center"/>
            </w:pPr>
            <w:r w:rsidRPr="00C201FE"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>3 800,0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C201FE">
              <w:t>м</w:t>
            </w:r>
            <w:proofErr w:type="gramEnd"/>
            <w:r w:rsidRPr="00C201FE"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>18:28:000078:468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>Удмуртская Республика,</w:t>
            </w:r>
          </w:p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 xml:space="preserve">г. Глазов, </w:t>
            </w:r>
          </w:p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 xml:space="preserve">ул. </w:t>
            </w:r>
            <w:proofErr w:type="spellStart"/>
            <w:r w:rsidRPr="00C201FE">
              <w:t>Юкаменская</w:t>
            </w:r>
            <w:proofErr w:type="spellEnd"/>
            <w:r w:rsidRPr="00C201FE">
              <w:t>, д. 33а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</w:p>
        </w:tc>
      </w:tr>
      <w:tr w:rsidR="00C201FE" w:rsidRPr="00C201FE" w:rsidTr="00D662E8">
        <w:trPr>
          <w:trHeight w:val="131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jc w:val="center"/>
            </w:pPr>
            <w:r w:rsidRPr="00C201FE">
              <w:t>7.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jc w:val="center"/>
            </w:pPr>
            <w:r w:rsidRPr="00C201FE">
              <w:t xml:space="preserve">Встроенное помещение в 4-х этажном кирпичном жилом </w:t>
            </w:r>
            <w:proofErr w:type="gramStart"/>
            <w:r w:rsidRPr="00C201FE">
              <w:t>доме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jc w:val="center"/>
            </w:pPr>
            <w:r w:rsidRPr="00C201FE">
              <w:t>Недвижимое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>86,7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C201FE">
              <w:t>м</w:t>
            </w:r>
            <w:proofErr w:type="gramEnd"/>
            <w:r w:rsidRPr="00C201FE"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>18:28:000032:3003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 xml:space="preserve">Удмуртская Республика, </w:t>
            </w:r>
          </w:p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>г. Глазов,</w:t>
            </w:r>
          </w:p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>ул. Кирова, д. 10в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</w:p>
        </w:tc>
      </w:tr>
      <w:tr w:rsidR="00C201FE" w:rsidRPr="00C201FE" w:rsidTr="00D662E8">
        <w:trPr>
          <w:trHeight w:val="131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jc w:val="center"/>
            </w:pPr>
            <w:r w:rsidRPr="00C201FE">
              <w:t>8.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jc w:val="center"/>
            </w:pPr>
            <w:r w:rsidRPr="00C201FE"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jc w:val="center"/>
            </w:pPr>
            <w:r w:rsidRPr="00C201FE"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>13 664,0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C201FE">
              <w:t>м</w:t>
            </w:r>
            <w:proofErr w:type="gramEnd"/>
            <w:r w:rsidRPr="00C201FE"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>18:28:000001:2487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 xml:space="preserve">Удмуртская Республика, </w:t>
            </w:r>
          </w:p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 xml:space="preserve">г. Глазов, в </w:t>
            </w:r>
            <w:proofErr w:type="gramStart"/>
            <w:r w:rsidRPr="00C201FE">
              <w:t>районе</w:t>
            </w:r>
            <w:proofErr w:type="gramEnd"/>
            <w:r w:rsidRPr="00C201FE">
              <w:t xml:space="preserve"> зданий по </w:t>
            </w:r>
            <w:proofErr w:type="spellStart"/>
            <w:r w:rsidRPr="00C201FE">
              <w:t>Химмашевскому</w:t>
            </w:r>
            <w:proofErr w:type="spellEnd"/>
            <w:r w:rsidRPr="00C201FE">
              <w:t xml:space="preserve"> шоссе,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</w:p>
        </w:tc>
      </w:tr>
      <w:tr w:rsidR="00C201FE" w:rsidRPr="00C201FE" w:rsidTr="00D662E8">
        <w:trPr>
          <w:trHeight w:val="131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jc w:val="center"/>
            </w:pPr>
            <w:r w:rsidRPr="00C201FE">
              <w:t>9.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jc w:val="center"/>
            </w:pPr>
            <w:r w:rsidRPr="00C201FE">
              <w:t>Земельный участок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jc w:val="center"/>
            </w:pPr>
            <w:r w:rsidRPr="00C201FE"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>4 675,0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C201FE">
              <w:t>м</w:t>
            </w:r>
            <w:proofErr w:type="gramEnd"/>
            <w:r w:rsidRPr="00C201FE">
              <w:t>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>18:28:000099:370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 xml:space="preserve">Удмуртская Республика, </w:t>
            </w:r>
          </w:p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>г. Глазов,</w:t>
            </w:r>
          </w:p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  <w:r w:rsidRPr="00C201FE">
              <w:t xml:space="preserve">в районе автодрома по пер. </w:t>
            </w:r>
            <w:proofErr w:type="gramStart"/>
            <w:r w:rsidRPr="00C201FE">
              <w:t>Гвардейскому</w:t>
            </w:r>
            <w:proofErr w:type="gramEnd"/>
            <w:r w:rsidRPr="00C201FE"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FE" w:rsidRPr="00C201FE" w:rsidRDefault="00C201FE" w:rsidP="00C201FE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AC14C7" w:rsidRPr="009131CA" w:rsidRDefault="00A65BE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A65BE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C201FE">
      <w:pgSz w:w="16838" w:h="11906" w:orient="landscape"/>
      <w:pgMar w:top="85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BE4" w:rsidRDefault="00A65BE4">
      <w:r>
        <w:separator/>
      </w:r>
    </w:p>
  </w:endnote>
  <w:endnote w:type="continuationSeparator" w:id="0">
    <w:p w:rsidR="00A65BE4" w:rsidRDefault="00A65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BE4" w:rsidRDefault="00A65BE4">
      <w:r>
        <w:separator/>
      </w:r>
    </w:p>
  </w:footnote>
  <w:footnote w:type="continuationSeparator" w:id="0">
    <w:p w:rsidR="00A65BE4" w:rsidRDefault="00A65B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84EB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D183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65BE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84EB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D183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01FE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A65BE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0485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F8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561A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FAC3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F3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C22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7A02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2232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74AE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2F6467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18E9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BC84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CAA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F4FC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364C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2A9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6A49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8CA8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F22E30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A80E7C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C34C99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10EDB7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01EC6C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F408DC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A76794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286C0E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BF8140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29F60B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B424A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F94F6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FAE9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E06C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662A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D5A8D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620C7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5AA41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654FAB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20C76E8" w:tentative="1">
      <w:start w:val="1"/>
      <w:numFmt w:val="lowerLetter"/>
      <w:lvlText w:val="%2."/>
      <w:lvlJc w:val="left"/>
      <w:pPr>
        <w:ind w:left="1440" w:hanging="360"/>
      </w:pPr>
    </w:lvl>
    <w:lvl w:ilvl="2" w:tplc="223CDBC8" w:tentative="1">
      <w:start w:val="1"/>
      <w:numFmt w:val="lowerRoman"/>
      <w:lvlText w:val="%3."/>
      <w:lvlJc w:val="right"/>
      <w:pPr>
        <w:ind w:left="2160" w:hanging="180"/>
      </w:pPr>
    </w:lvl>
    <w:lvl w:ilvl="3" w:tplc="295277C0" w:tentative="1">
      <w:start w:val="1"/>
      <w:numFmt w:val="decimal"/>
      <w:lvlText w:val="%4."/>
      <w:lvlJc w:val="left"/>
      <w:pPr>
        <w:ind w:left="2880" w:hanging="360"/>
      </w:pPr>
    </w:lvl>
    <w:lvl w:ilvl="4" w:tplc="750A6974" w:tentative="1">
      <w:start w:val="1"/>
      <w:numFmt w:val="lowerLetter"/>
      <w:lvlText w:val="%5."/>
      <w:lvlJc w:val="left"/>
      <w:pPr>
        <w:ind w:left="3600" w:hanging="360"/>
      </w:pPr>
    </w:lvl>
    <w:lvl w:ilvl="5" w:tplc="1752E84E" w:tentative="1">
      <w:start w:val="1"/>
      <w:numFmt w:val="lowerRoman"/>
      <w:lvlText w:val="%6."/>
      <w:lvlJc w:val="right"/>
      <w:pPr>
        <w:ind w:left="4320" w:hanging="180"/>
      </w:pPr>
    </w:lvl>
    <w:lvl w:ilvl="6" w:tplc="781660D4" w:tentative="1">
      <w:start w:val="1"/>
      <w:numFmt w:val="decimal"/>
      <w:lvlText w:val="%7."/>
      <w:lvlJc w:val="left"/>
      <w:pPr>
        <w:ind w:left="5040" w:hanging="360"/>
      </w:pPr>
    </w:lvl>
    <w:lvl w:ilvl="7" w:tplc="365CBC1A" w:tentative="1">
      <w:start w:val="1"/>
      <w:numFmt w:val="lowerLetter"/>
      <w:lvlText w:val="%8."/>
      <w:lvlJc w:val="left"/>
      <w:pPr>
        <w:ind w:left="5760" w:hanging="360"/>
      </w:pPr>
    </w:lvl>
    <w:lvl w:ilvl="8" w:tplc="E62CA6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0523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BE18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9CFD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ACB1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0D7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EA75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3C61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7A1E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66CD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3DBCC7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5E96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069B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864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E418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38D2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E49F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1810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58C7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211A4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54AD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7CC7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9636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8CE3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82EF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46E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6EC0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7454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A18D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5A9E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927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067F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E498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D4C6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4614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6C8B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DE65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697E682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F923A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E22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801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5AFB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BE7B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E856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1262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9AFA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CF84B1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FF055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9283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A006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1E3F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0838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50F1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A82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2211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1D1E5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CDD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6415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A23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8A5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FCC9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545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9A4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E8C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E78C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3A90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A01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8446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8853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8417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D8EE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8CFF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408F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03ECF3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7CF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8273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F23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62E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4E3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DE80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5C24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6CBE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5ABC4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E263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0AD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A6B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BA9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D4FF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5C5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2AA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EAC0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AEDA6B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C89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F2E7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143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CA62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3ED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C8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E8FC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60CD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9AD428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13813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5039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A0F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27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70C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A4A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EC7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A5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5A8AD2B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D2EE87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49440A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890707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7748F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5327CC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B32F7A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2C68AC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B7E7A2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95A0C5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B8A5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56DE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E1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E063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A8C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826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A0A3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8884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97DC54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A10879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5F4963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E82CD4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15E658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61C5E7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F52844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80E19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4E0C75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6C789A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349A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E077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849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C8F4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42C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EA72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4BE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10B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E35825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A01F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1223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A0D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00F2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E8BB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4C3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4A21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468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80E2F26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9BC6F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589F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30CC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CB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9CA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3203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B613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4C60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26863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82E2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7EE7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6849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28A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9A7F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0067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18CD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2031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407EA3A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93681E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6B8D27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80E09A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0D86F1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6A40D1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09889A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BF64F3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4F24E8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D878313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7741F4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0A0369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A10360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4B405B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5F616B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D2A793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ECE3CD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6540CA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64E1012"/>
    <w:multiLevelType w:val="hybridMultilevel"/>
    <w:tmpl w:val="B5503A88"/>
    <w:lvl w:ilvl="0" w:tplc="4B60F342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ADB2A6A"/>
    <w:multiLevelType w:val="hybridMultilevel"/>
    <w:tmpl w:val="B83EDC24"/>
    <w:lvl w:ilvl="0" w:tplc="2E20DC4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192D1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C5ACD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2423A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29CD9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22EF9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4B0CC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39C41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72C4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C2884DB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A7CBF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4A1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52C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A637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7AE7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02C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62F4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468A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264A2D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1277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120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686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8EB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DAB8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06D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C43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CA0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6832D8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B6A9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48D4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5681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02D5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4822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B02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6A4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94C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C15C78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B2C7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7A3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A6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C5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ECD9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03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EEDE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96A8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D6DAE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A89D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3665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C44F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AC9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520B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C82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A7A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6467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1"/>
  </w:num>
  <w:num w:numId="41">
    <w:abstractNumId w:val="3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E8C"/>
    <w:rsid w:val="003D183B"/>
    <w:rsid w:val="003E3C79"/>
    <w:rsid w:val="0040407E"/>
    <w:rsid w:val="00484EBE"/>
    <w:rsid w:val="005178A5"/>
    <w:rsid w:val="00646E8C"/>
    <w:rsid w:val="00650058"/>
    <w:rsid w:val="008037CA"/>
    <w:rsid w:val="0099436A"/>
    <w:rsid w:val="009A3D1B"/>
    <w:rsid w:val="00A65BE4"/>
    <w:rsid w:val="00C201FE"/>
    <w:rsid w:val="00C47BD9"/>
    <w:rsid w:val="00C76495"/>
    <w:rsid w:val="00D56AE6"/>
    <w:rsid w:val="00F2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2021-03-19T05:42:00Z</cp:lastPrinted>
  <dcterms:created xsi:type="dcterms:W3CDTF">2016-12-16T12:43:00Z</dcterms:created>
  <dcterms:modified xsi:type="dcterms:W3CDTF">2021-03-22T07:58:00Z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